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8B9" w:rsidRDefault="00C578B9">
      <w:r>
        <w:rPr>
          <w:noProof/>
          <w:lang w:eastAsia="en-US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75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en-US" w:bidi="ar-SA"/>
        </w:rPr>
        <w:pict>
          <v:shape id="_x0000_s1027" type="#_x0000_t75" style="position:absolute;margin-left:.05pt;margin-top:0;width:49.95pt;height:49.95pt;z-index:251659264;visibility:visible" strokecolor="#3465a4">
            <v:fill o:detectmouseclick="t"/>
            <v:stroke joinstyle="round"/>
          </v:shape>
        </w:pict>
      </w:r>
      <w:r>
        <w:rPr>
          <w:noProof/>
          <w:lang w:eastAsia="en-US" w:bidi="ar-SA"/>
        </w:rPr>
        <w:pict>
          <v:shape id="shape_0" o:spid="_x0000_s1028" type="#_x0000_t75" style="position:absolute;margin-left:.05pt;margin-top:0;width:49.9pt;height:49.9pt;z-index:251660288;visibility:visible" strokecolor="#3465a4">
            <v:fill o:detectmouseclick="t"/>
            <v:stroke joinstyle="round"/>
          </v:shape>
        </w:pict>
      </w:r>
      <w:r>
        <w:rPr>
          <w:noProof/>
          <w:lang w:eastAsia="en-US" w:bidi="ar-SA"/>
        </w:rPr>
        <w:pict>
          <v:shape id="Image1" o:spid="_x0000_s1029" type="#_x0000_t75" style="position:absolute;margin-left:198pt;margin-top:-44.85pt;width:106pt;height:106pt;z-index:251661312;visibility:visible" strokecolor="#3465a4">
            <v:stroke joinstyle="round"/>
            <v:imagedata r:id="rId5" o:title=""/>
          </v:shape>
        </w:pict>
      </w:r>
    </w:p>
    <w:p w:rsidR="00C578B9" w:rsidRDefault="00C578B9"/>
    <w:p w:rsidR="00C578B9" w:rsidRDefault="00C578B9"/>
    <w:p w:rsidR="00C578B9" w:rsidRDefault="00C578B9"/>
    <w:p w:rsidR="00C578B9" w:rsidRDefault="00C578B9"/>
    <w:p w:rsidR="00C578B9" w:rsidRDefault="00C578B9">
      <w:pPr>
        <w:jc w:val="center"/>
        <w:rPr>
          <w:b/>
          <w:sz w:val="32"/>
          <w:szCs w:val="32"/>
        </w:rPr>
      </w:pPr>
      <w:smartTag w:uri="urn:schemas-microsoft-com:office:smarttags" w:element="PlaceType">
        <w:smartTag w:uri="urn:schemas-microsoft-com:office:smarttags" w:element="place">
          <w:r>
            <w:rPr>
              <w:b/>
              <w:sz w:val="32"/>
              <w:szCs w:val="32"/>
            </w:rPr>
            <w:t>Village</w:t>
          </w:r>
        </w:smartTag>
        <w:r>
          <w:rPr>
            <w:b/>
            <w:sz w:val="32"/>
            <w:szCs w:val="32"/>
          </w:rPr>
          <w:t xml:space="preserve"> of </w:t>
        </w:r>
        <w:smartTag w:uri="urn:schemas-microsoft-com:office:smarttags" w:element="PlaceName">
          <w:r>
            <w:rPr>
              <w:b/>
              <w:sz w:val="32"/>
              <w:szCs w:val="32"/>
            </w:rPr>
            <w:t>Hampshire</w:t>
          </w:r>
        </w:smartTag>
      </w:smartTag>
      <w:r>
        <w:rPr>
          <w:b/>
          <w:sz w:val="32"/>
          <w:szCs w:val="32"/>
        </w:rPr>
        <w:t xml:space="preserve"> Police Commission Minutes</w:t>
      </w:r>
    </w:p>
    <w:p w:rsidR="00C578B9" w:rsidRDefault="00C57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13, 2025 Meeting</w:t>
      </w:r>
    </w:p>
    <w:p w:rsidR="00C578B9" w:rsidRDefault="00C578B9">
      <w:pPr>
        <w:jc w:val="center"/>
        <w:rPr>
          <w:b/>
          <w:sz w:val="20"/>
          <w:szCs w:val="20"/>
        </w:rPr>
      </w:pPr>
    </w:p>
    <w:p w:rsidR="00C578B9" w:rsidRDefault="00C578B9">
      <w:r>
        <w:t>The meeting was called to order by Chair Maureen McGreevy at 9:30 a.m.</w:t>
      </w:r>
    </w:p>
    <w:p w:rsidR="00C578B9" w:rsidRDefault="00C578B9"/>
    <w:p w:rsidR="00C578B9" w:rsidRDefault="00C578B9">
      <w:pPr>
        <w:ind w:left="706" w:hanging="706"/>
      </w:pPr>
      <w:r>
        <w:t>Those present:  Chair Maureen McGreevy; Members; George Brust and Ron Deutsch.  Also present for the meeting was Chief Pann.</w:t>
      </w:r>
    </w:p>
    <w:p w:rsidR="00C578B9" w:rsidRDefault="00C578B9">
      <w:pPr>
        <w:ind w:left="706" w:hanging="706"/>
      </w:pPr>
    </w:p>
    <w:p w:rsidR="00C578B9" w:rsidRDefault="00C578B9">
      <w:pPr>
        <w:ind w:left="706" w:hanging="706"/>
      </w:pPr>
      <w:r>
        <w:t>Public Input:  No Public Input</w:t>
      </w:r>
    </w:p>
    <w:p w:rsidR="00C578B9" w:rsidRDefault="00C578B9">
      <w:pPr>
        <w:ind w:left="706" w:hanging="706"/>
      </w:pPr>
    </w:p>
    <w:p w:rsidR="00C578B9" w:rsidRDefault="00C578B9" w:rsidP="00CC5E5E">
      <w:pPr>
        <w:ind w:left="706" w:hanging="706"/>
      </w:pPr>
      <w:r>
        <w:t>The minutes from the 12/09/2024 meeting were approved as presented.</w:t>
      </w:r>
    </w:p>
    <w:p w:rsidR="00C578B9" w:rsidRDefault="00C578B9" w:rsidP="00CC5E5E">
      <w:pPr>
        <w:ind w:left="706" w:hanging="706"/>
      </w:pPr>
      <w:r>
        <w:tab/>
        <w:t>Motion by G. Brust to accept minutes as presented, 2</w:t>
      </w:r>
      <w:r>
        <w:rPr>
          <w:vertAlign w:val="superscript"/>
        </w:rPr>
        <w:t>nd</w:t>
      </w:r>
      <w:r>
        <w:t xml:space="preserve"> by R. Deutsch,  Vote:  all 3 ayes</w:t>
      </w:r>
    </w:p>
    <w:p w:rsidR="00C578B9" w:rsidRDefault="00C578B9" w:rsidP="009D6970"/>
    <w:p w:rsidR="00C578B9" w:rsidRDefault="00C578B9" w:rsidP="00E86A8D">
      <w:r>
        <w:t>Old Business:  Part time officers.</w:t>
      </w:r>
    </w:p>
    <w:p w:rsidR="00C578B9" w:rsidRDefault="00C578B9" w:rsidP="00E86A8D">
      <w:r>
        <w:tab/>
        <w:t>L. Rob Russell in training to update qualifications.</w:t>
      </w:r>
    </w:p>
    <w:p w:rsidR="00C578B9" w:rsidRDefault="00C578B9" w:rsidP="006E5F82">
      <w:pPr>
        <w:ind w:firstLine="706"/>
      </w:pPr>
      <w:r>
        <w:t>Mark Golosinski remains on part time status.</w:t>
      </w:r>
    </w:p>
    <w:p w:rsidR="00C578B9" w:rsidRDefault="00C578B9" w:rsidP="006E5F82"/>
    <w:p w:rsidR="00C578B9" w:rsidRDefault="00C578B9" w:rsidP="006E5F82">
      <w:r>
        <w:t>New Business:</w:t>
      </w:r>
    </w:p>
    <w:p w:rsidR="00C578B9" w:rsidRDefault="00C578B9" w:rsidP="006E5F82">
      <w:pPr>
        <w:numPr>
          <w:ilvl w:val="0"/>
          <w:numId w:val="1"/>
        </w:numPr>
      </w:pPr>
      <w:r>
        <w:t>Our membership for IFPCA has been confirmed for 2025.</w:t>
      </w:r>
    </w:p>
    <w:p w:rsidR="00C578B9" w:rsidRDefault="00C578B9" w:rsidP="006E5F82">
      <w:pPr>
        <w:numPr>
          <w:ilvl w:val="0"/>
          <w:numId w:val="1"/>
        </w:numPr>
      </w:pPr>
      <w:r>
        <w:t>Officers Tiedel and Peters are scheduled to graduate from the police academy in April.  Their next steps are FTO training.</w:t>
      </w:r>
    </w:p>
    <w:p w:rsidR="00C578B9" w:rsidRDefault="00C578B9" w:rsidP="006E5F82">
      <w:pPr>
        <w:numPr>
          <w:ilvl w:val="0"/>
          <w:numId w:val="1"/>
        </w:numPr>
      </w:pPr>
      <w:r>
        <w:t>James Viette:  Tentatively accepted job offer.  Going through Psychology evaluation and testing with goal to get into the upcoming May police academy.</w:t>
      </w:r>
    </w:p>
    <w:p w:rsidR="00C578B9" w:rsidRDefault="00C578B9" w:rsidP="006E5F82">
      <w:pPr>
        <w:numPr>
          <w:ilvl w:val="0"/>
          <w:numId w:val="1"/>
        </w:numPr>
      </w:pPr>
      <w:r>
        <w:t>End of Year 2024/2025 Review:  The report was approved as updated.  Motion by R. Deutsch to accept minutes as updated, 2</w:t>
      </w:r>
      <w:r>
        <w:rPr>
          <w:vertAlign w:val="superscript"/>
        </w:rPr>
        <w:t>nd</w:t>
      </w:r>
      <w:r>
        <w:t xml:space="preserve"> by G. Brust,  Vote:  all 3 ayes.</w:t>
      </w:r>
    </w:p>
    <w:p w:rsidR="00C578B9" w:rsidRDefault="00C578B9" w:rsidP="006E5F82">
      <w:pPr>
        <w:numPr>
          <w:ilvl w:val="0"/>
          <w:numId w:val="1"/>
        </w:numPr>
      </w:pPr>
      <w:r>
        <w:t>2025 Eligibility list:  One candidate remains on the new candidate list.</w:t>
      </w:r>
    </w:p>
    <w:p w:rsidR="00C578B9" w:rsidRDefault="00C578B9" w:rsidP="004320C5"/>
    <w:p w:rsidR="00C578B9" w:rsidRDefault="00C578B9">
      <w:pPr>
        <w:ind w:left="706" w:hanging="706"/>
      </w:pPr>
      <w:r>
        <w:t>Next Meeting:  June 12, 2025.  Time  TBD.</w:t>
      </w:r>
    </w:p>
    <w:p w:rsidR="00C578B9" w:rsidRDefault="00C578B9">
      <w:pPr>
        <w:ind w:left="706" w:hanging="706"/>
      </w:pPr>
    </w:p>
    <w:p w:rsidR="00C578B9" w:rsidRDefault="00C578B9">
      <w:pPr>
        <w:ind w:left="706" w:hanging="706"/>
      </w:pPr>
      <w:r>
        <w:t>Adjournment at 10:38 a.m.:  Motion to adjourn by G. Brust, 2</w:t>
      </w:r>
      <w:r w:rsidRPr="001705B9">
        <w:rPr>
          <w:vertAlign w:val="superscript"/>
        </w:rPr>
        <w:t>nd</w:t>
      </w:r>
      <w:r>
        <w:t xml:space="preserve"> by R. Deutsch.  Vote:  all 3 ayes.</w:t>
      </w:r>
    </w:p>
    <w:p w:rsidR="00C578B9" w:rsidRDefault="00C578B9">
      <w:pPr>
        <w:ind w:left="706" w:hanging="706"/>
        <w:rPr>
          <w:sz w:val="22"/>
          <w:szCs w:val="22"/>
        </w:rPr>
      </w:pPr>
    </w:p>
    <w:p w:rsidR="00C578B9" w:rsidRDefault="00C578B9">
      <w:pPr>
        <w:ind w:left="706" w:hanging="706"/>
        <w:rPr>
          <w:sz w:val="22"/>
          <w:szCs w:val="22"/>
        </w:rPr>
      </w:pPr>
    </w:p>
    <w:p w:rsidR="00C578B9" w:rsidRDefault="00C578B9">
      <w:pPr>
        <w:ind w:left="706" w:hanging="706"/>
      </w:pPr>
      <w:r>
        <w:rPr>
          <w:rFonts w:ascii="AllureScript" w:hAnsi="AllureScript"/>
          <w:b/>
          <w:sz w:val="36"/>
          <w:szCs w:val="36"/>
        </w:rPr>
        <w:t>S</w:t>
      </w:r>
      <w:r>
        <w:rPr>
          <w:rFonts w:ascii="AllureScript" w:hAnsi="AllureScript"/>
          <w:b/>
          <w:sz w:val="32"/>
          <w:szCs w:val="32"/>
        </w:rPr>
        <w:t>ubmitted by Secretary Ron Deutsch on  03/13/2025</w:t>
      </w:r>
    </w:p>
    <w:sectPr w:rsidR="00C578B9" w:rsidSect="00A20C0F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SimSu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llureScrip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B24A4"/>
    <w:multiLevelType w:val="hybridMultilevel"/>
    <w:tmpl w:val="706659D4"/>
    <w:lvl w:ilvl="0" w:tplc="49664DD6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C0F"/>
    <w:rsid w:val="00004211"/>
    <w:rsid w:val="00031023"/>
    <w:rsid w:val="00034E81"/>
    <w:rsid w:val="000646D6"/>
    <w:rsid w:val="00075E11"/>
    <w:rsid w:val="000A746F"/>
    <w:rsid w:val="000E1F18"/>
    <w:rsid w:val="000E71E4"/>
    <w:rsid w:val="0011775A"/>
    <w:rsid w:val="0014459C"/>
    <w:rsid w:val="0016637B"/>
    <w:rsid w:val="001705B9"/>
    <w:rsid w:val="00176204"/>
    <w:rsid w:val="001A3A84"/>
    <w:rsid w:val="001D1B32"/>
    <w:rsid w:val="001E08F1"/>
    <w:rsid w:val="001F6B80"/>
    <w:rsid w:val="00225142"/>
    <w:rsid w:val="00276CB7"/>
    <w:rsid w:val="002B3497"/>
    <w:rsid w:val="002D7D62"/>
    <w:rsid w:val="002F6631"/>
    <w:rsid w:val="00317F60"/>
    <w:rsid w:val="00334233"/>
    <w:rsid w:val="003B0026"/>
    <w:rsid w:val="003B4223"/>
    <w:rsid w:val="003E7D1F"/>
    <w:rsid w:val="004320C5"/>
    <w:rsid w:val="004631F0"/>
    <w:rsid w:val="00490DDA"/>
    <w:rsid w:val="004E04E1"/>
    <w:rsid w:val="00525F76"/>
    <w:rsid w:val="00544FB3"/>
    <w:rsid w:val="00587181"/>
    <w:rsid w:val="005972B2"/>
    <w:rsid w:val="005F233F"/>
    <w:rsid w:val="005F67BF"/>
    <w:rsid w:val="0061048D"/>
    <w:rsid w:val="00612243"/>
    <w:rsid w:val="00634806"/>
    <w:rsid w:val="00643451"/>
    <w:rsid w:val="006502DE"/>
    <w:rsid w:val="006A621C"/>
    <w:rsid w:val="006D479B"/>
    <w:rsid w:val="006E5F82"/>
    <w:rsid w:val="00702548"/>
    <w:rsid w:val="0070307E"/>
    <w:rsid w:val="00705392"/>
    <w:rsid w:val="0074566B"/>
    <w:rsid w:val="00745879"/>
    <w:rsid w:val="0075167E"/>
    <w:rsid w:val="00784A68"/>
    <w:rsid w:val="007B4B29"/>
    <w:rsid w:val="007F0CBB"/>
    <w:rsid w:val="007F1575"/>
    <w:rsid w:val="00800859"/>
    <w:rsid w:val="008100F3"/>
    <w:rsid w:val="0081201A"/>
    <w:rsid w:val="0082168C"/>
    <w:rsid w:val="008355CC"/>
    <w:rsid w:val="00841C8A"/>
    <w:rsid w:val="008735B4"/>
    <w:rsid w:val="00886B34"/>
    <w:rsid w:val="008B3F82"/>
    <w:rsid w:val="008B5561"/>
    <w:rsid w:val="008D0A95"/>
    <w:rsid w:val="008F2D20"/>
    <w:rsid w:val="008F5674"/>
    <w:rsid w:val="008F648E"/>
    <w:rsid w:val="00917889"/>
    <w:rsid w:val="009221BF"/>
    <w:rsid w:val="009422F9"/>
    <w:rsid w:val="009457DC"/>
    <w:rsid w:val="00961BFC"/>
    <w:rsid w:val="009856DC"/>
    <w:rsid w:val="009D1E57"/>
    <w:rsid w:val="009D52DE"/>
    <w:rsid w:val="009D6970"/>
    <w:rsid w:val="00A20C0F"/>
    <w:rsid w:val="00A27E8B"/>
    <w:rsid w:val="00A53BDC"/>
    <w:rsid w:val="00A55D9E"/>
    <w:rsid w:val="00A71CA4"/>
    <w:rsid w:val="00AF5C6B"/>
    <w:rsid w:val="00B33FD1"/>
    <w:rsid w:val="00B3737A"/>
    <w:rsid w:val="00B579ED"/>
    <w:rsid w:val="00B82547"/>
    <w:rsid w:val="00B831A7"/>
    <w:rsid w:val="00C04B3C"/>
    <w:rsid w:val="00C238AB"/>
    <w:rsid w:val="00C25C25"/>
    <w:rsid w:val="00C42C5C"/>
    <w:rsid w:val="00C44017"/>
    <w:rsid w:val="00C47E5D"/>
    <w:rsid w:val="00C578B9"/>
    <w:rsid w:val="00C82351"/>
    <w:rsid w:val="00C96654"/>
    <w:rsid w:val="00C97851"/>
    <w:rsid w:val="00CA6166"/>
    <w:rsid w:val="00CC5E5E"/>
    <w:rsid w:val="00CD3CBA"/>
    <w:rsid w:val="00D10069"/>
    <w:rsid w:val="00D5252E"/>
    <w:rsid w:val="00D56328"/>
    <w:rsid w:val="00D7791A"/>
    <w:rsid w:val="00DA2597"/>
    <w:rsid w:val="00DE11AB"/>
    <w:rsid w:val="00E17EFA"/>
    <w:rsid w:val="00E555FD"/>
    <w:rsid w:val="00E73BE8"/>
    <w:rsid w:val="00E86A8D"/>
    <w:rsid w:val="00ED2E15"/>
    <w:rsid w:val="00F538DC"/>
    <w:rsid w:val="00F629A4"/>
    <w:rsid w:val="00F73669"/>
    <w:rsid w:val="00F86B8A"/>
    <w:rsid w:val="00F91BD9"/>
    <w:rsid w:val="00FB4BDE"/>
    <w:rsid w:val="00FC7900"/>
    <w:rsid w:val="00FD460B"/>
    <w:rsid w:val="00FD680B"/>
    <w:rsid w:val="00FF1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575"/>
    <w:rPr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uiPriority w:val="99"/>
    <w:semiHidden/>
    <w:locked/>
    <w:rsid w:val="007F1575"/>
    <w:rPr>
      <w:kern w:val="2"/>
      <w:sz w:val="21"/>
      <w:lang w:eastAsia="zh-CN"/>
    </w:rPr>
  </w:style>
  <w:style w:type="character" w:customStyle="1" w:styleId="BodyTextChar1">
    <w:name w:val="Body Text Char1"/>
    <w:uiPriority w:val="99"/>
    <w:semiHidden/>
    <w:locked/>
    <w:rsid w:val="007F1575"/>
    <w:rPr>
      <w:kern w:val="2"/>
      <w:sz w:val="21"/>
      <w:lang w:eastAsia="zh-CN"/>
    </w:rPr>
  </w:style>
  <w:style w:type="character" w:customStyle="1" w:styleId="BodyTextChar2">
    <w:name w:val="Body Text Char2"/>
    <w:uiPriority w:val="99"/>
    <w:semiHidden/>
    <w:locked/>
    <w:rsid w:val="007F1575"/>
    <w:rPr>
      <w:kern w:val="2"/>
      <w:sz w:val="21"/>
      <w:lang w:eastAsia="zh-CN"/>
    </w:rPr>
  </w:style>
  <w:style w:type="paragraph" w:customStyle="1" w:styleId="Heading">
    <w:name w:val="Heading"/>
    <w:basedOn w:val="Normal"/>
    <w:next w:val="BodyText"/>
    <w:uiPriority w:val="99"/>
    <w:rsid w:val="007F157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link w:val="BodyTextChar3"/>
    <w:uiPriority w:val="99"/>
    <w:rsid w:val="007F1575"/>
    <w:pPr>
      <w:spacing w:after="140" w:line="276" w:lineRule="auto"/>
    </w:pPr>
    <w:rPr>
      <w:rFonts w:cs="Mangal"/>
      <w:sz w:val="21"/>
      <w:szCs w:val="21"/>
    </w:rPr>
  </w:style>
  <w:style w:type="character" w:customStyle="1" w:styleId="BodyTextChar3">
    <w:name w:val="Body Text Char3"/>
    <w:basedOn w:val="DefaultParagraphFont"/>
    <w:link w:val="BodyText"/>
    <w:uiPriority w:val="99"/>
    <w:semiHidden/>
    <w:locked/>
    <w:rsid w:val="001E08F1"/>
    <w:rPr>
      <w:rFonts w:cs="Mangal"/>
      <w:kern w:val="2"/>
      <w:sz w:val="21"/>
      <w:szCs w:val="21"/>
      <w:lang w:eastAsia="zh-CN" w:bidi="hi-IN"/>
    </w:rPr>
  </w:style>
  <w:style w:type="paragraph" w:styleId="List">
    <w:name w:val="List"/>
    <w:basedOn w:val="BodyText"/>
    <w:uiPriority w:val="99"/>
    <w:rsid w:val="007F1575"/>
  </w:style>
  <w:style w:type="paragraph" w:styleId="Caption">
    <w:name w:val="caption"/>
    <w:basedOn w:val="Normal"/>
    <w:uiPriority w:val="99"/>
    <w:qFormat/>
    <w:rsid w:val="007F157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7F157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1</Pages>
  <Words>204</Words>
  <Characters>1165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RonaldLinda</dc:creator>
  <cp:keywords/>
  <dc:description/>
  <cp:lastModifiedBy>RonaldLinda</cp:lastModifiedBy>
  <cp:revision>6</cp:revision>
  <dcterms:created xsi:type="dcterms:W3CDTF">2005-05-25T05:12:00Z</dcterms:created>
  <dcterms:modified xsi:type="dcterms:W3CDTF">2005-05-25T05:52:00Z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